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B3" w:rsidRDefault="000F6C53" w:rsidP="000F6C53">
      <w:pPr>
        <w:jc w:val="center"/>
      </w:pPr>
      <w:r>
        <w:rPr>
          <w:noProof/>
          <w:lang w:eastAsia="en-GB"/>
        </w:rPr>
        <w:drawing>
          <wp:inline distT="0" distB="0" distL="0" distR="0" wp14:anchorId="13F0C5E8" wp14:editId="16E514D3">
            <wp:extent cx="5731510" cy="9639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shd w:val="clear" w:color="auto" w:fill="FFC000"/>
        <w:tblLook w:val="04A0" w:firstRow="1" w:lastRow="0" w:firstColumn="1" w:lastColumn="0" w:noHBand="0" w:noVBand="1"/>
      </w:tblPr>
      <w:tblGrid>
        <w:gridCol w:w="9072"/>
      </w:tblGrid>
      <w:tr w:rsidR="000F6C53" w:rsidTr="000F6C53">
        <w:trPr>
          <w:trHeight w:val="1049"/>
        </w:trPr>
        <w:tc>
          <w:tcPr>
            <w:tcW w:w="9072" w:type="dxa"/>
            <w:shd w:val="clear" w:color="auto" w:fill="FFC000"/>
          </w:tcPr>
          <w:p w:rsidR="000F6C53" w:rsidRDefault="000F6C53" w:rsidP="000F6C53"/>
          <w:p w:rsidR="000F6C53" w:rsidRPr="000F6C53" w:rsidRDefault="000F6C53" w:rsidP="000F6C5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</w:pPr>
            <w:r w:rsidRPr="000F6C53">
              <w:rPr>
                <w:rFonts w:ascii="Times New Roman" w:hAnsi="Times New Roman" w:cs="Times New Roman"/>
                <w:color w:val="FFFFFF" w:themeColor="background1"/>
                <w:sz w:val="36"/>
                <w:szCs w:val="36"/>
              </w:rPr>
              <w:t>STATIC CONCRETE PUMPS</w:t>
            </w:r>
          </w:p>
          <w:p w:rsidR="000F6C53" w:rsidRDefault="006A2B1F" w:rsidP="000F6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hyperlink r:id="rId9" w:history="1">
              <w:r w:rsidR="000F6C53" w:rsidRPr="00142F40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www.ramcrete.co.uk</w:t>
              </w:r>
            </w:hyperlink>
          </w:p>
          <w:p w:rsidR="000F6C53" w:rsidRPr="000F6C53" w:rsidRDefault="000F6C53" w:rsidP="000F6C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01628 782 860</w:t>
            </w:r>
          </w:p>
        </w:tc>
      </w:tr>
    </w:tbl>
    <w:p w:rsidR="000F6C53" w:rsidRDefault="000F6C53" w:rsidP="000F6C53"/>
    <w:p w:rsidR="00B2035E" w:rsidRDefault="00B2035E" w:rsidP="00B203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72713" cy="2124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fa P506 3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713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632" w:rsidRDefault="00C85632" w:rsidP="000F6C53"/>
    <w:p w:rsidR="008A6805" w:rsidRDefault="00B2035E" w:rsidP="00B2035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</w:t>
      </w:r>
      <w:r w:rsidR="008A6805" w:rsidRPr="008A6805">
        <w:rPr>
          <w:rFonts w:ascii="Times New Roman" w:hAnsi="Times New Roman" w:cs="Times New Roman"/>
          <w:b/>
          <w:sz w:val="24"/>
          <w:szCs w:val="24"/>
        </w:rPr>
        <w:t>Technical data</w:t>
      </w:r>
      <w:r w:rsidR="004978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Cifa P506 / 309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1B59" w:rsidTr="00BF1B59">
        <w:tc>
          <w:tcPr>
            <w:tcW w:w="4621" w:type="dxa"/>
          </w:tcPr>
          <w:p w:rsidR="00BF1B59" w:rsidRDefault="00BF1B59" w:rsidP="00946960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Delivery Cylinder </w:t>
            </w:r>
          </w:p>
        </w:tc>
        <w:tc>
          <w:tcPr>
            <w:tcW w:w="4621" w:type="dxa"/>
          </w:tcPr>
          <w:p w:rsidR="00BF1B59" w:rsidRDefault="00B2035E" w:rsidP="008A680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176mm</w:t>
            </w:r>
          </w:p>
        </w:tc>
      </w:tr>
      <w:tr w:rsidR="00BF1B59" w:rsidTr="00BF1B59">
        <w:tc>
          <w:tcPr>
            <w:tcW w:w="4621" w:type="dxa"/>
          </w:tcPr>
          <w:p w:rsidR="00BF1B59" w:rsidRDefault="00946960" w:rsidP="00946960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Stroke</w:t>
            </w:r>
          </w:p>
        </w:tc>
        <w:tc>
          <w:tcPr>
            <w:tcW w:w="4621" w:type="dxa"/>
          </w:tcPr>
          <w:p w:rsidR="00BF1B59" w:rsidRDefault="00B2035E" w:rsidP="008A680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1000mm</w:t>
            </w:r>
          </w:p>
        </w:tc>
      </w:tr>
      <w:tr w:rsidR="00BF1B59" w:rsidTr="00BF1B59">
        <w:tc>
          <w:tcPr>
            <w:tcW w:w="4621" w:type="dxa"/>
          </w:tcPr>
          <w:p w:rsidR="00BF1B59" w:rsidRDefault="00946960" w:rsidP="00946960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Output</w:t>
            </w:r>
          </w:p>
        </w:tc>
        <w:tc>
          <w:tcPr>
            <w:tcW w:w="4621" w:type="dxa"/>
          </w:tcPr>
          <w:p w:rsidR="00BF1B59" w:rsidRPr="00B2035E" w:rsidRDefault="000B7A6F" w:rsidP="00B2035E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Max </w:t>
            </w:r>
            <w:bookmarkStart w:id="0" w:name="_GoBack"/>
            <w:bookmarkEnd w:id="0"/>
            <w:r w:rsidR="00B2035E">
              <w:rPr>
                <w:rFonts w:ascii="Times New Roman" w:hAnsi="Times New Roman" w:cs="Times New Roman"/>
                <w:b/>
                <w:sz w:val="24"/>
                <w:szCs w:val="24"/>
              </w:rPr>
              <w:t>*52m3/hr /  ^34m3/hr</w:t>
            </w:r>
          </w:p>
        </w:tc>
      </w:tr>
      <w:tr w:rsidR="00BF1B59" w:rsidTr="00BF1B59">
        <w:tc>
          <w:tcPr>
            <w:tcW w:w="4621" w:type="dxa"/>
          </w:tcPr>
          <w:p w:rsidR="00BF1B59" w:rsidRDefault="00946960" w:rsidP="00946960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Delivery pressure </w:t>
            </w:r>
          </w:p>
        </w:tc>
        <w:tc>
          <w:tcPr>
            <w:tcW w:w="4621" w:type="dxa"/>
          </w:tcPr>
          <w:p w:rsidR="00BF1B59" w:rsidRDefault="00B2035E" w:rsidP="00B2035E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*57 Bar / ^ 91 Bar</w:t>
            </w:r>
          </w:p>
        </w:tc>
      </w:tr>
      <w:tr w:rsidR="00BF1B59" w:rsidTr="00BF1B59">
        <w:tc>
          <w:tcPr>
            <w:tcW w:w="4621" w:type="dxa"/>
          </w:tcPr>
          <w:p w:rsidR="00BF1B59" w:rsidRDefault="00946960" w:rsidP="00946960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Strokes per minute</w:t>
            </w:r>
          </w:p>
        </w:tc>
        <w:tc>
          <w:tcPr>
            <w:tcW w:w="4621" w:type="dxa"/>
          </w:tcPr>
          <w:p w:rsidR="00BF1B59" w:rsidRDefault="00B2035E" w:rsidP="008A680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*36 / ^ 24</w:t>
            </w:r>
          </w:p>
        </w:tc>
      </w:tr>
      <w:tr w:rsidR="00BF1B59" w:rsidTr="00BF1B59">
        <w:tc>
          <w:tcPr>
            <w:tcW w:w="4621" w:type="dxa"/>
          </w:tcPr>
          <w:p w:rsidR="00BF1B59" w:rsidRDefault="00946960" w:rsidP="00946960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Engine Power</w:t>
            </w:r>
          </w:p>
        </w:tc>
        <w:tc>
          <w:tcPr>
            <w:tcW w:w="4621" w:type="dxa"/>
          </w:tcPr>
          <w:p w:rsidR="00BF1B59" w:rsidRDefault="00B2035E" w:rsidP="008A680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72kw</w:t>
            </w:r>
          </w:p>
        </w:tc>
      </w:tr>
      <w:tr w:rsidR="00BF1B59" w:rsidTr="00BF1B59">
        <w:tc>
          <w:tcPr>
            <w:tcW w:w="4621" w:type="dxa"/>
          </w:tcPr>
          <w:p w:rsidR="00BF1B59" w:rsidRDefault="00946960" w:rsidP="00946960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4621" w:type="dxa"/>
          </w:tcPr>
          <w:p w:rsidR="00BF1B59" w:rsidRDefault="003C71AB" w:rsidP="008A680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3400kg</w:t>
            </w:r>
          </w:p>
        </w:tc>
      </w:tr>
      <w:tr w:rsidR="00BF1B59" w:rsidTr="00BF1B59">
        <w:tc>
          <w:tcPr>
            <w:tcW w:w="4621" w:type="dxa"/>
          </w:tcPr>
          <w:p w:rsidR="00BF1B59" w:rsidRDefault="00946960" w:rsidP="00946960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Pressure connection </w:t>
            </w:r>
          </w:p>
        </w:tc>
        <w:tc>
          <w:tcPr>
            <w:tcW w:w="4621" w:type="dxa"/>
          </w:tcPr>
          <w:p w:rsidR="00BF1B59" w:rsidRDefault="00B2035E" w:rsidP="008A680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inch</w:t>
            </w:r>
          </w:p>
        </w:tc>
      </w:tr>
    </w:tbl>
    <w:p w:rsidR="00BF1B59" w:rsidRDefault="00B2035E" w:rsidP="00B2035E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Rod side ^ Piston side</w:t>
      </w:r>
    </w:p>
    <w:p w:rsidR="00B2035E" w:rsidRDefault="00B2035E" w:rsidP="00B2035E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 Length 4315mm , Width 1570mm , Height 2175mm</w:t>
      </w:r>
    </w:p>
    <w:p w:rsidR="00B2035E" w:rsidRPr="008A6805" w:rsidRDefault="00B2035E" w:rsidP="00B2035E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C85632" w:rsidRPr="00C85632" w:rsidRDefault="00C85632" w:rsidP="00C85632">
      <w:pPr>
        <w:tabs>
          <w:tab w:val="left" w:pos="1665"/>
        </w:tabs>
      </w:pPr>
    </w:p>
    <w:sectPr w:rsidR="00C85632" w:rsidRPr="00C8563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1F" w:rsidRDefault="006A2B1F" w:rsidP="000F6C53">
      <w:pPr>
        <w:spacing w:after="0" w:line="240" w:lineRule="auto"/>
      </w:pPr>
      <w:r>
        <w:separator/>
      </w:r>
    </w:p>
  </w:endnote>
  <w:endnote w:type="continuationSeparator" w:id="0">
    <w:p w:rsidR="006A2B1F" w:rsidRDefault="006A2B1F" w:rsidP="000F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53" w:rsidRPr="00BF1B59" w:rsidRDefault="000F6C53" w:rsidP="007516B3">
    <w:pPr>
      <w:pStyle w:val="Footer"/>
      <w:jc w:val="center"/>
      <w:rPr>
        <w:rFonts w:ascii="Times New Roman" w:hAnsi="Times New Roman" w:cs="Times New Roman"/>
        <w:b/>
      </w:rPr>
    </w:pPr>
    <w:r w:rsidRPr="00BF1B59">
      <w:rPr>
        <w:rFonts w:ascii="Times New Roman" w:hAnsi="Times New Roman" w:cs="Times New Roman"/>
        <w:b/>
      </w:rPr>
      <w:t>Ramcrete pumping services</w:t>
    </w:r>
    <w:r w:rsidR="00CC528D" w:rsidRPr="00BF1B59">
      <w:rPr>
        <w:rFonts w:ascii="Times New Roman" w:hAnsi="Times New Roman" w:cs="Times New Roman"/>
        <w:b/>
      </w:rPr>
      <w:t xml:space="preserve"> Ltd, Potters yard, </w:t>
    </w:r>
    <w:r w:rsidR="007516B3" w:rsidRPr="00BF1B59">
      <w:rPr>
        <w:rFonts w:ascii="Times New Roman" w:hAnsi="Times New Roman" w:cs="Times New Roman"/>
        <w:b/>
      </w:rPr>
      <w:t xml:space="preserve">Drift rd. </w:t>
    </w:r>
    <w:r w:rsidR="00CC528D" w:rsidRPr="00BF1B59">
      <w:rPr>
        <w:rFonts w:ascii="Times New Roman" w:hAnsi="Times New Roman" w:cs="Times New Roman"/>
        <w:b/>
      </w:rPr>
      <w:t>Maidenhead SL6 3ST Email: admin@ramcrete.co.uk</w:t>
    </w:r>
  </w:p>
  <w:p w:rsidR="000F6C53" w:rsidRDefault="000F6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1F" w:rsidRDefault="006A2B1F" w:rsidP="000F6C53">
      <w:pPr>
        <w:spacing w:after="0" w:line="240" w:lineRule="auto"/>
      </w:pPr>
      <w:r>
        <w:separator/>
      </w:r>
    </w:p>
  </w:footnote>
  <w:footnote w:type="continuationSeparator" w:id="0">
    <w:p w:rsidR="006A2B1F" w:rsidRDefault="006A2B1F" w:rsidP="000F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EEF"/>
    <w:multiLevelType w:val="hybridMultilevel"/>
    <w:tmpl w:val="B5A056FE"/>
    <w:lvl w:ilvl="0" w:tplc="55F87F50">
      <w:start w:val="16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53"/>
    <w:rsid w:val="000B7A6F"/>
    <w:rsid w:val="000F6C53"/>
    <w:rsid w:val="00346EF0"/>
    <w:rsid w:val="003C71AB"/>
    <w:rsid w:val="00462188"/>
    <w:rsid w:val="0049785E"/>
    <w:rsid w:val="00630550"/>
    <w:rsid w:val="006A2B1F"/>
    <w:rsid w:val="007516B3"/>
    <w:rsid w:val="008A6805"/>
    <w:rsid w:val="008B0431"/>
    <w:rsid w:val="008C2BB3"/>
    <w:rsid w:val="00946960"/>
    <w:rsid w:val="00A552BD"/>
    <w:rsid w:val="00B2035E"/>
    <w:rsid w:val="00BF1B59"/>
    <w:rsid w:val="00C85632"/>
    <w:rsid w:val="00CC528D"/>
    <w:rsid w:val="00D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53"/>
  </w:style>
  <w:style w:type="paragraph" w:styleId="Footer">
    <w:name w:val="footer"/>
    <w:basedOn w:val="Normal"/>
    <w:link w:val="FooterChar"/>
    <w:uiPriority w:val="99"/>
    <w:unhideWhenUsed/>
    <w:rsid w:val="000F6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53"/>
  </w:style>
  <w:style w:type="paragraph" w:styleId="ListParagraph">
    <w:name w:val="List Paragraph"/>
    <w:basedOn w:val="Normal"/>
    <w:uiPriority w:val="34"/>
    <w:qFormat/>
    <w:rsid w:val="00B20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53"/>
  </w:style>
  <w:style w:type="paragraph" w:styleId="Footer">
    <w:name w:val="footer"/>
    <w:basedOn w:val="Normal"/>
    <w:link w:val="FooterChar"/>
    <w:uiPriority w:val="99"/>
    <w:unhideWhenUsed/>
    <w:rsid w:val="000F6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53"/>
  </w:style>
  <w:style w:type="paragraph" w:styleId="ListParagraph">
    <w:name w:val="List Paragraph"/>
    <w:basedOn w:val="Normal"/>
    <w:uiPriority w:val="34"/>
    <w:qFormat/>
    <w:rsid w:val="00B2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Francis</dc:creator>
  <cp:lastModifiedBy>Mick Francis</cp:lastModifiedBy>
  <cp:revision>4</cp:revision>
  <cp:lastPrinted>2020-01-31T14:15:00Z</cp:lastPrinted>
  <dcterms:created xsi:type="dcterms:W3CDTF">2020-03-30T15:47:00Z</dcterms:created>
  <dcterms:modified xsi:type="dcterms:W3CDTF">2020-03-30T16:04:00Z</dcterms:modified>
</cp:coreProperties>
</file>